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A6798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64C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30FA3" wp14:editId="139BA693">
                <wp:simplePos x="0" y="0"/>
                <wp:positionH relativeFrom="column">
                  <wp:posOffset>-146685</wp:posOffset>
                </wp:positionH>
                <wp:positionV relativeFrom="paragraph">
                  <wp:posOffset>-622935</wp:posOffset>
                </wp:positionV>
                <wp:extent cx="2619375" cy="13906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21E62" w14:textId="77777777" w:rsidR="00694F30" w:rsidRDefault="00694F30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Ekonominės veiklos, kuriai vykdyti ir plėtoti n</w:t>
                            </w: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eskiriama parama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pagal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VPS priemonei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„Novatoriška ūkio ir verslo plėtra geriau panaudojant vietos išteklius“ </w:t>
                            </w:r>
                            <w:r w:rsidR="00264C33" w:rsidRPr="006B7E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Nr. </w:t>
                            </w:r>
                            <w:r w:rsidR="00264C33" w:rsidRPr="006B7EA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LEADER-19.2-SAVA-6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, taikoma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  <w:r w:rsidR="00264C33"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pateiktoms paraiškoms</w:t>
                            </w:r>
                            <w:r w:rsidR="00264C33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 xml:space="preserve"> </w:t>
                            </w:r>
                          </w:p>
                          <w:p w14:paraId="4A646C4B" w14:textId="77777777" w:rsidR="00264C33" w:rsidRPr="00E72789" w:rsidRDefault="00264C33" w:rsidP="00264C33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</w:pPr>
                            <w:r w:rsidRPr="00E7278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lt-LT"/>
                              </w:rPr>
                              <w:t>3 priedas</w:t>
                            </w:r>
                          </w:p>
                          <w:p w14:paraId="099B5928" w14:textId="77777777" w:rsidR="00264C33" w:rsidRDefault="00264C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30F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55pt;margin-top:-49.05pt;width:206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" stroked="f">
                <v:textbox>
                  <w:txbxContent>
                    <w:p w14:paraId="55521E62" w14:textId="77777777" w:rsidR="00694F30" w:rsidRDefault="00694F30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Ekonominės veiklos, kuriai vykdyti ir plėtoti n</w:t>
                      </w: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eskiriama parama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pagal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VPS priemonei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„Novatoriška ūkio ir verslo plėtra geriau panaudojant vietos išteklius“ </w:t>
                      </w:r>
                      <w:r w:rsidR="00264C33" w:rsidRPr="006B7E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Nr. </w:t>
                      </w:r>
                      <w:r w:rsidR="00264C33" w:rsidRPr="006B7EA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LEADER-19.2-SAVA-6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, taikoma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  <w:r w:rsidR="00264C33"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pateiktoms paraiškoms</w:t>
                      </w:r>
                      <w:r w:rsidR="00264C33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 xml:space="preserve"> </w:t>
                      </w:r>
                    </w:p>
                    <w:p w14:paraId="4A646C4B" w14:textId="77777777" w:rsidR="00264C33" w:rsidRPr="00E72789" w:rsidRDefault="00264C33" w:rsidP="00264C33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</w:pPr>
                      <w:r w:rsidRPr="00E72789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lt-LT"/>
                        </w:rPr>
                        <w:t>3 priedas</w:t>
                      </w:r>
                    </w:p>
                    <w:p w14:paraId="099B5928" w14:textId="77777777" w:rsidR="00264C33" w:rsidRDefault="00264C33"/>
                  </w:txbxContent>
                </v:textbox>
              </v:shape>
            </w:pict>
          </mc:Fallback>
        </mc:AlternateContent>
      </w:r>
    </w:p>
    <w:p w14:paraId="58C50DDB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AB16A05" w14:textId="77777777" w:rsidR="00264C33" w:rsidRPr="00264C33" w:rsidRDefault="00264C33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33D0507" w14:textId="77777777" w:rsidR="00E72789" w:rsidRPr="00E72789" w:rsidRDefault="00E72789" w:rsidP="00E72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6F6B4C2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718160CC" w14:textId="77777777" w:rsidR="00E72789" w:rsidRPr="00E72789" w:rsidRDefault="00E72789" w:rsidP="006B7E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EKONOMINĖS VEIKLOS, KURIAI VYKDYTI IR PLĖTOTI NESKIRIAMA PARAMA PAGAL </w:t>
      </w:r>
      <w:r w:rsidR="006B7EA0" w:rsidRPr="00264C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PRIEMONĘ „NOVATORIŠKAS ŪKIO IR VERSLO PLĖTRA GERIAU PANAUDOJANT VIETOS IŠTEKLIUS“ </w:t>
      </w:r>
      <w:r w:rsidR="006B7EA0" w:rsidRPr="00264C33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b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, RŪŠIŲ SĄRAŠAS</w:t>
      </w:r>
    </w:p>
    <w:p w14:paraId="0B6B68B9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329D495D" w14:textId="0CC295A3" w:rsidR="00E72789" w:rsidRPr="00E72789" w:rsidRDefault="00E72789" w:rsidP="00264C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Ekonominės veiklos rūšių, pagal Ekonominės veiklos rūšių klasifikatorių (EVRK 2 RED.), patvirtintą Statistikos departamento prie Lietuvos Respublikos Vyriausybės generalinio direktoriaus 2007 m. spalio 31 d. įsakymu Nr. DĮ-226 „Dėl Ekonominės veiklos rūšių klasifikatoriaus patvirtinimo“ (toliau – EVRK), kurioms vykdyti ir plėtoti neskiriama parama pagal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VPS priemonę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 xml:space="preserve">„Novatoriška ūkio ir verslo plėtra geriau panaudojant vietos išteklius“ </w:t>
      </w:r>
      <w:r w:rsidR="006B7EA0" w:rsidRPr="00264C33">
        <w:rPr>
          <w:rFonts w:ascii="Times New Roman" w:hAnsi="Times New Roman" w:cs="Times New Roman"/>
          <w:sz w:val="24"/>
          <w:szCs w:val="24"/>
        </w:rPr>
        <w:t xml:space="preserve">Nr. </w:t>
      </w:r>
      <w:r w:rsidR="006B7EA0" w:rsidRPr="00264C33">
        <w:rPr>
          <w:rFonts w:ascii="Times New Roman" w:eastAsia="Calibri" w:hAnsi="Times New Roman" w:cs="Times New Roman"/>
          <w:sz w:val="24"/>
          <w:szCs w:val="24"/>
        </w:rPr>
        <w:t>LEADER-19.2-SAVA-6</w:t>
      </w: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sąrašas: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276"/>
        <w:gridCol w:w="7796"/>
      </w:tblGrid>
      <w:tr w:rsidR="00E72789" w:rsidRPr="00E72789" w14:paraId="2DA6EC6A" w14:textId="77777777" w:rsidTr="00462904">
        <w:trPr>
          <w:trHeight w:val="60"/>
          <w:tblHeader/>
        </w:trPr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144B8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A3471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EVRK kodas</w:t>
            </w:r>
          </w:p>
        </w:tc>
        <w:tc>
          <w:tcPr>
            <w:tcW w:w="77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EB72F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Ekonominės veiklos rūšys</w:t>
            </w:r>
          </w:p>
        </w:tc>
      </w:tr>
      <w:tr w:rsidR="00E72789" w:rsidRPr="00E72789" w14:paraId="2D5E2E8E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C8613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4587F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7DEF9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Žemės ūkis, miškininkystė ir žuvininkystė</w:t>
            </w:r>
          </w:p>
        </w:tc>
      </w:tr>
      <w:tr w:rsidR="00E72789" w:rsidRPr="00E72789" w14:paraId="26800D7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2CD33B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B0498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01009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Mėsos perdirbimas ir konservavimas ir mėsos produktų gamyba</w:t>
            </w:r>
          </w:p>
        </w:tc>
      </w:tr>
      <w:tr w:rsidR="00E72789" w:rsidRPr="00E72789" w14:paraId="5FCB8005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90CCE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11380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9FE97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perdirbimas ir konservavimas</w:t>
            </w:r>
          </w:p>
        </w:tc>
      </w:tr>
      <w:tr w:rsidR="00E72789" w:rsidRPr="00E72789" w14:paraId="012B594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CFB363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5B426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10522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Vaisių ir daržovių perdirbimas ir konservavimas</w:t>
            </w:r>
          </w:p>
        </w:tc>
      </w:tr>
      <w:tr w:rsidR="00E72789" w:rsidRPr="00E72789" w14:paraId="38C7B695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70D202E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987CA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F3B08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Gyvūninių ir augalinių riebalų bei aliejaus gamyba</w:t>
            </w:r>
          </w:p>
        </w:tc>
      </w:tr>
      <w:tr w:rsidR="00E72789" w:rsidRPr="00E72789" w14:paraId="2AE0B516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B44B11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B0BC5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3553E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Pieno produktų gamyba</w:t>
            </w:r>
          </w:p>
        </w:tc>
      </w:tr>
      <w:tr w:rsidR="00E72789" w:rsidRPr="00E72789" w14:paraId="2210AD31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98FE39D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1BB09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10.62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5341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Krakmolo ir krakmolo produktų gamyba</w:t>
            </w:r>
          </w:p>
        </w:tc>
      </w:tr>
      <w:tr w:rsidR="00E72789" w:rsidRPr="00E72789" w14:paraId="076B8ADF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4D1088A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418AE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7966D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Cukraus gamyba</w:t>
            </w:r>
          </w:p>
        </w:tc>
      </w:tr>
      <w:tr w:rsidR="00E72789" w:rsidRPr="00E72789" w14:paraId="690CE53B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3BB4030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9A4D9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9FD075" w14:textId="77777777" w:rsidR="00E72789" w:rsidRPr="00E72789" w:rsidRDefault="00E72789" w:rsidP="00E72789">
            <w:pPr>
              <w:spacing w:after="0" w:line="60" w:lineRule="atLeast"/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vaisių, uogų, riešutų, vaisių žievelių ir kitų augalų dalių konservavimas cukruje</w:t>
            </w:r>
          </w:p>
        </w:tc>
      </w:tr>
      <w:tr w:rsidR="00E72789" w:rsidRPr="00E72789" w14:paraId="39D9A30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C2EDC7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8A54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59D1F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Arbatos ir kavos apdorojimas ir perdirbimas</w:t>
            </w:r>
          </w:p>
        </w:tc>
      </w:tr>
      <w:tr w:rsidR="00E72789" w:rsidRPr="00E72789" w14:paraId="2C36A6A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507F16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2861A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365A6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prieskonių ir acto gamyba</w:t>
            </w:r>
          </w:p>
        </w:tc>
      </w:tr>
      <w:tr w:rsidR="00E72789" w:rsidRPr="00E72789" w14:paraId="56392DFC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7A496A8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348F2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63FEF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valgių ir patiekalų gamyba</w:t>
            </w:r>
          </w:p>
        </w:tc>
      </w:tr>
      <w:tr w:rsidR="00E72789" w:rsidRPr="00E72789" w14:paraId="06DF074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5F7BB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1DC34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DA89A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Homogenizuotų ir dietinių maisto produktų gamyba</w:t>
            </w:r>
          </w:p>
        </w:tc>
      </w:tr>
      <w:tr w:rsidR="00E72789" w:rsidRPr="00E72789" w14:paraId="2AD0F08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264F09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B2E0D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10.89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695A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dirbtinio medaus ir karamelės gamyba, gatavo, greitai gendančio maisto gamyba, maisto papildų gamyba, mėsos, žuvies, vėžiagyvių ar moliuskų ekstraktų ir sulčių gamyba, dirbtinių koncentratų gamyba</w:t>
            </w:r>
          </w:p>
        </w:tc>
      </w:tr>
      <w:tr w:rsidR="00E72789" w:rsidRPr="00E72789" w14:paraId="416E065F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A7AC08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7F6B9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4FAB5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Paruoštų pašarų gyvuliams gamyba</w:t>
            </w:r>
          </w:p>
        </w:tc>
      </w:tr>
      <w:tr w:rsidR="00E72789" w:rsidRPr="00E72789" w14:paraId="6F1596D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4F7407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7089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48273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gamyba</w:t>
            </w:r>
          </w:p>
        </w:tc>
      </w:tr>
      <w:tr w:rsidR="00E72789" w:rsidRPr="00E72789" w14:paraId="4667D8AE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A4792FD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DEBD4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0FACD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gamyba</w:t>
            </w:r>
          </w:p>
        </w:tc>
      </w:tr>
      <w:tr w:rsidR="00E72789" w:rsidRPr="00E72789" w14:paraId="10F84E39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8F053D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CC532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9E5A3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neremiama: žaliavinių arba apdorotų, tačiau nesuverptų linų ir sėjamųjų kanapių (Cannabis sativa) apdirbamoji gamyba, jų pakulų ir atliekų (įskaitant verpalų atliekas ir išplaušintą žaliavą) gamyba</w:t>
            </w:r>
          </w:p>
        </w:tc>
      </w:tr>
      <w:tr w:rsidR="00E72789" w:rsidRPr="00E72789" w14:paraId="46DABEA4" w14:textId="77777777" w:rsidTr="00462904">
        <w:trPr>
          <w:trHeight w:val="533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DD8A98" w14:textId="77777777" w:rsidR="00E72789" w:rsidRPr="00E72789" w:rsidRDefault="00462904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1AB14C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10A6C6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grupės neremiama mažos apimties medienos apdirbimas ar perdirbimas mobiliomis lentpjūvėmis, apdirbančiomis iki 10000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metus, arba mobilia medienos smulkinimo ar skaldymo įranga, apdirbančia iki 50 m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lt-LT"/>
              </w:rPr>
              <w:t>3</w:t>
            </w: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medienos per valandą)</w:t>
            </w:r>
          </w:p>
        </w:tc>
      </w:tr>
      <w:tr w:rsidR="00E72789" w:rsidRPr="00E72789" w14:paraId="0A22377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D062B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79E6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16.29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33ED4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 medienos gaminių gamyba; dirbinių iš kamštienos, šiaudų ir pynimo medžiagų gamyba</w:t>
            </w:r>
          </w:p>
        </w:tc>
      </w:tr>
      <w:tr w:rsidR="00E72789" w:rsidRPr="00E72789" w14:paraId="44800855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B6FAC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BF1AE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78DB4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Kokso ir rafinuotų naftos produktų gamyba</w:t>
            </w:r>
          </w:p>
        </w:tc>
      </w:tr>
      <w:tr w:rsidR="00E72789" w:rsidRPr="00E72789" w14:paraId="1FA67D45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CC75DF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D2F9C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C5143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chemikalų, trąšų ir azoto junginių, pirminių plastikų ir pirminio sintetinio kaučiuko gamyba</w:t>
            </w:r>
          </w:p>
        </w:tc>
      </w:tr>
      <w:tr w:rsidR="00E72789" w:rsidRPr="00E72789" w14:paraId="1697A594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208560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A98E6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C855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Pesticidų ir kitų agrocheminių medžiagų gamyba</w:t>
            </w:r>
          </w:p>
        </w:tc>
      </w:tr>
      <w:tr w:rsidR="00E72789" w:rsidRPr="00E72789" w14:paraId="5CECF0FC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2B7CA26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D2F42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EDB95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Dažų, lakų ir panašių dangų medžiagų, spaustuvinių dažų ir mastikų gamyba</w:t>
            </w:r>
          </w:p>
        </w:tc>
      </w:tr>
      <w:tr w:rsidR="00E72789" w:rsidRPr="00E72789" w14:paraId="45E97251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8E5E956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35506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20.41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5A2FD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Muilo ir ploviklių, valiklių ir blizgiklių gamyba</w:t>
            </w:r>
          </w:p>
        </w:tc>
      </w:tr>
      <w:tr w:rsidR="00E72789" w:rsidRPr="00E72789" w14:paraId="76C43694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D35DE7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C61D8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6820E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Sprogiųjų medžiagų gamyba</w:t>
            </w:r>
          </w:p>
        </w:tc>
      </w:tr>
      <w:tr w:rsidR="00E72789" w:rsidRPr="00E72789" w14:paraId="170B0661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06ED016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31D3C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974A5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Klijų gamyba</w:t>
            </w:r>
          </w:p>
        </w:tc>
      </w:tr>
      <w:tr w:rsidR="00E72789" w:rsidRPr="00E72789" w14:paraId="3D054881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0081DF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82F83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841C6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Fotografinių plokštelių, kino juostų, jautrinto popieriaus ir kitų jautrintų neeksponuotų medžiagų gamyba, fotografijoms naudojamų cheminių preparatų gamyba, želatinos ir jos darinių gamyba, rašalo ir tušo gamyba,</w:t>
            </w:r>
          </w:p>
          <w:p w14:paraId="3E8017D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gamyba įvairių cheminių medžiagų:</w:t>
            </w:r>
          </w:p>
          <w:p w14:paraId="531F041E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peptonų, peptono darinių, kitų, niekur kitur nepriskirtų, baltyminių junginių ir jų darinių</w:t>
            </w:r>
          </w:p>
          <w:p w14:paraId="67EDE683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chemiškai modifikuotų aliejų ir riebalų</w:t>
            </w:r>
          </w:p>
          <w:p w14:paraId="2CB113D8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audinių ir odos apdailos medžiagų</w:t>
            </w:r>
          </w:p>
          <w:p w14:paraId="205320A9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lydymo, litavimo ar suvirinimo miltelių ir pastų</w:t>
            </w:r>
          </w:p>
          <w:p w14:paraId="3018A90B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metalų ėsdinimo medžiagų</w:t>
            </w:r>
          </w:p>
          <w:p w14:paraId="3D19E6EF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paruoštų cemento priedų</w:t>
            </w:r>
          </w:p>
          <w:p w14:paraId="25BD33CB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aktyvintų anglių, tepalinių alyvų priedų, paruoštų kaučiuko vulkanizavimo greitiklių, katalizatorių ir kitų pramoninių cheminių medžiagų</w:t>
            </w:r>
          </w:p>
          <w:p w14:paraId="6678CBD5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antidetonatorių, antifrizinių preparatų</w:t>
            </w:r>
          </w:p>
          <w:p w14:paraId="4330A975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hidraulinių pavarų skysčių</w:t>
            </w:r>
          </w:p>
          <w:p w14:paraId="3CE1C9B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• sudėtinių diagnostinių ar laboratorinių reagentų</w:t>
            </w:r>
          </w:p>
        </w:tc>
      </w:tr>
      <w:tr w:rsidR="00E72789" w:rsidRPr="00E72789" w14:paraId="6B5E7E7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B4579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64E6C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F7615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vaistų pramonės gaminių ir farmacinių preparatų gamyba</w:t>
            </w:r>
          </w:p>
        </w:tc>
      </w:tr>
      <w:tr w:rsidR="00E72789" w:rsidRPr="00E72789" w14:paraId="0B40E3C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32704C9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EF4D3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72FC2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metalų gamyba</w:t>
            </w:r>
          </w:p>
        </w:tc>
      </w:tr>
      <w:tr w:rsidR="00E72789" w:rsidRPr="00E72789" w14:paraId="5FBEA88C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36E065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F5AC9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EB022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Ginklų ir šaudmenų gamyba</w:t>
            </w:r>
          </w:p>
        </w:tc>
      </w:tr>
      <w:tr w:rsidR="00E72789" w:rsidRPr="00E72789" w14:paraId="08735CB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054F1FB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D3EBF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25.71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10755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špagų, kardų, rapyrų ir pan. gamyba</w:t>
            </w:r>
          </w:p>
        </w:tc>
      </w:tr>
      <w:tr w:rsidR="00E72789" w:rsidRPr="00E72789" w14:paraId="4AE55B4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CB76EA1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1BF42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72319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Plieninių statinių ir panašių talpyklų gamyba</w:t>
            </w:r>
          </w:p>
        </w:tc>
      </w:tr>
      <w:tr w:rsidR="00E72789" w:rsidRPr="00E72789" w14:paraId="4698085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A879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60371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2E770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 skyriaus neremiama variklinių transporto priemonių, gamyba</w:t>
            </w:r>
          </w:p>
        </w:tc>
      </w:tr>
      <w:tr w:rsidR="00E72789" w:rsidRPr="00E72789" w14:paraId="4E53549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44360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1990F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DA49F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lokomotyvų bei riedmenų gamyba</w:t>
            </w:r>
          </w:p>
        </w:tc>
      </w:tr>
      <w:tr w:rsidR="00E72789" w:rsidRPr="00E72789" w14:paraId="08701F39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E17EAB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C5677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61E6E0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Orlaivių ir erdvėlaivių bei susijusios įrangos gamyba</w:t>
            </w:r>
          </w:p>
        </w:tc>
      </w:tr>
      <w:tr w:rsidR="00E72789" w:rsidRPr="00E72789" w14:paraId="0E4D660E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6A79FD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D6C62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7CF84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Karinių kovinių transporto priemonių gamyba</w:t>
            </w:r>
          </w:p>
        </w:tc>
      </w:tr>
      <w:tr w:rsidR="00E72789" w:rsidRPr="00E72789" w14:paraId="49296EA5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50EBA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6CFA8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8D2C70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Motociklų gamyba</w:t>
            </w:r>
          </w:p>
        </w:tc>
      </w:tr>
      <w:tr w:rsidR="00E72789" w:rsidRPr="00E72789" w14:paraId="17FA8DB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867E6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ABA2F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30.99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98838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gyvūnų traukiamų transporto priemonių: vienviečių dviračių vežimų, asilų traukiamų vežimėlių, katafalkų ir panašių transporto priemonių gamyba</w:t>
            </w:r>
          </w:p>
        </w:tc>
      </w:tr>
      <w:tr w:rsidR="00E72789" w:rsidRPr="00E72789" w14:paraId="3D2F9D81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21A62E5" w14:textId="77777777" w:rsidR="00E72789" w:rsidRPr="00E72789" w:rsidRDefault="00462904" w:rsidP="00462904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50A96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7EE54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Monetų kalimas</w:t>
            </w:r>
          </w:p>
        </w:tc>
      </w:tr>
      <w:tr w:rsidR="00E72789" w:rsidRPr="00E72789" w14:paraId="3BEE135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BA323B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25EF8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61FB3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deimantų apdirbimas</w:t>
            </w:r>
          </w:p>
        </w:tc>
      </w:tr>
      <w:tr w:rsidR="00E72789" w:rsidRPr="00E72789" w14:paraId="04EEFBC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767CAB7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D8A27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DDED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medžioklės, alpinizmo ir kitų panašių. reikmenų gamyba bei lankų ir arbaletų gamyba</w:t>
            </w:r>
          </w:p>
        </w:tc>
      </w:tr>
      <w:tr w:rsidR="00E72789" w:rsidRPr="00E72789" w14:paraId="7F058C34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3E256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2D18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1F9E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lošimo kortų gamyba; moneta įjungiamų žaidimų, biliardų, specialiųjų kazino lošimo stalų ir kitų panašių gaminių gamyba</w:t>
            </w:r>
          </w:p>
        </w:tc>
      </w:tr>
      <w:tr w:rsidR="00E72789" w:rsidRPr="00E72789" w14:paraId="31DDDFC6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2E09A2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85CBE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32.40.70 poklasis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ECA76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žaislų ir žaidimų gamyba</w:t>
            </w:r>
          </w:p>
        </w:tc>
      </w:tr>
      <w:tr w:rsidR="00E72789" w:rsidRPr="00E72789" w14:paraId="5A7FEEFC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DE76DD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82BE2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32.5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C584A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odontologijos prietaisų, instrumentų ir reikmenų gamyba</w:t>
            </w:r>
          </w:p>
        </w:tc>
      </w:tr>
      <w:tr w:rsidR="00E72789" w:rsidRPr="00E72789" w14:paraId="27469FD1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002956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3EC8B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A80EA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Mašinų ir įrangos remontas ir įrengimas</w:t>
            </w:r>
          </w:p>
        </w:tc>
      </w:tr>
      <w:tr w:rsidR="00E72789" w:rsidRPr="00E72789" w14:paraId="29FB8D3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6DE087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4B8AF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1E5DA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Elektros, dujų, garo tiekimas ir oro kondicionavimas</w:t>
            </w:r>
          </w:p>
        </w:tc>
      </w:tr>
      <w:tr w:rsidR="00E72789" w:rsidRPr="00E72789" w14:paraId="7FBEFE59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26422C9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97434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3FCAE7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Vandens surinkimas, valymas ir tiekimas</w:t>
            </w:r>
          </w:p>
        </w:tc>
      </w:tr>
      <w:tr w:rsidR="00E72789" w:rsidRPr="00E72789" w14:paraId="5F5CBF9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D308FB8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067B8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37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BEDE2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Nuotekų valymas</w:t>
            </w:r>
          </w:p>
        </w:tc>
      </w:tr>
      <w:tr w:rsidR="00E72789" w:rsidRPr="00E72789" w14:paraId="1142C9CC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42F5D7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20CAD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38.12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D12473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Pavojingų atliekų surinkimas</w:t>
            </w:r>
          </w:p>
        </w:tc>
      </w:tr>
      <w:tr w:rsidR="00E72789" w:rsidRPr="00E72789" w14:paraId="6E98FCE5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A444F28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9D86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38.3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3515F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Medžiagų atgavimas</w:t>
            </w:r>
          </w:p>
        </w:tc>
      </w:tr>
      <w:tr w:rsidR="00E72789" w:rsidRPr="00E72789" w14:paraId="29E063FC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2ADEBD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AFFB1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341442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Regeneravimas ir kita atliekų tvarkyba</w:t>
            </w:r>
          </w:p>
        </w:tc>
      </w:tr>
      <w:tr w:rsidR="00E72789" w:rsidRPr="00E72789" w14:paraId="57DBAD5E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0688FE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64F36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DA542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Statybų plėtra</w:t>
            </w:r>
          </w:p>
        </w:tc>
      </w:tr>
      <w:tr w:rsidR="00E72789" w:rsidRPr="00E72789" w14:paraId="3D225F24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96CE6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1785A4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2BECA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Inžinerinių statinių statyba</w:t>
            </w:r>
          </w:p>
        </w:tc>
      </w:tr>
      <w:tr w:rsidR="00E72789" w:rsidRPr="00E72789" w14:paraId="433D5FA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8C2D0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46A47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214413" w14:textId="0F445F93" w:rsidR="00E72789" w:rsidRPr="00826B26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2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Specializuota statybos veikla</w:t>
            </w:r>
            <w:r w:rsidR="00826B26" w:rsidRPr="00826B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826B26" w:rsidRPr="00826B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išskyrus</w:t>
            </w:r>
            <w:r w:rsidR="00826B26" w:rsidRPr="00826B26">
              <w:rPr>
                <w:rFonts w:ascii="Times New Roman" w:hAnsi="Times New Roman" w:cs="Times New Roman"/>
                <w:sz w:val="24"/>
                <w:szCs w:val="24"/>
              </w:rPr>
              <w:t xml:space="preserve"> 43.99</w:t>
            </w:r>
            <w:r w:rsidR="00826B26" w:rsidRPr="0082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6B26" w:rsidRPr="00826B26">
              <w:rPr>
                <w:rFonts w:ascii="Times New Roman" w:hAnsi="Times New Roman" w:cs="Times New Roman"/>
                <w:sz w:val="24"/>
                <w:szCs w:val="24"/>
              </w:rPr>
              <w:t>Kita, niekur kitur nepriskirta, specializuota statybos veikla</w:t>
            </w:r>
          </w:p>
        </w:tc>
      </w:tr>
      <w:tr w:rsidR="00E72789" w:rsidRPr="00E72789" w14:paraId="4ADBB5C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8A44FC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85327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45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CEA0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Variklinių transporto priemonių ir motociklų didmeninė ir mažmeninė prekyba bei remontas, išskyrus 45.20 klasę „Variklinių transporto priemonių techninė priežiūra ir remontas“</w:t>
            </w:r>
          </w:p>
        </w:tc>
      </w:tr>
      <w:tr w:rsidR="00E72789" w:rsidRPr="00E72789" w14:paraId="35ED6B2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9D8C6CA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4F222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DD114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Didmeninė prekyba, išskyrus prekybą variklinėmis transporto priemonėmis ir motociklais</w:t>
            </w:r>
          </w:p>
        </w:tc>
      </w:tr>
      <w:tr w:rsidR="00E72789" w:rsidRPr="00E72789" w14:paraId="3889CDA6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0336E48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01AC13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71F9D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nespecializuotose parduotuvėse, kuriose vyrauja maistas, gėrimai ir tabakas</w:t>
            </w:r>
          </w:p>
        </w:tc>
      </w:tr>
      <w:tr w:rsidR="00E72789" w:rsidRPr="00E72789" w14:paraId="7E737FAB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A331CC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BA267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47.19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6193E5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mažmeninė prekyba nespecializuotose parduotuvėse</w:t>
            </w:r>
          </w:p>
        </w:tc>
      </w:tr>
      <w:tr w:rsidR="00E72789" w:rsidRPr="00E72789" w14:paraId="77C80BB6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FF5CE4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3F6C60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1773F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Žuvų, vėžiagyvių ir moliuskų mažmeninė prekyba specializuotose parduotuvėse</w:t>
            </w:r>
          </w:p>
        </w:tc>
      </w:tr>
      <w:tr w:rsidR="00E72789" w:rsidRPr="00E72789" w14:paraId="3B7202ED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0764E89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AFBCB4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47.25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E7248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Alkoholinių gėrimų mažmeninė prekyba</w:t>
            </w:r>
          </w:p>
        </w:tc>
      </w:tr>
      <w:tr w:rsidR="00E72789" w:rsidRPr="00E72789" w14:paraId="44B9C122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FE6FF70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E22E2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47.26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11461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Tabako gaminių mažmeninė prekyba specializuotose parduotuvėse</w:t>
            </w:r>
          </w:p>
        </w:tc>
      </w:tr>
      <w:tr w:rsidR="00E72789" w:rsidRPr="00E72789" w14:paraId="5C8400F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330FB8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EEBB9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9E8C9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Automobilių degalų mažmeninė prekyba specializuotose parduotuvėse</w:t>
            </w:r>
          </w:p>
        </w:tc>
      </w:tr>
      <w:tr w:rsidR="00E72789" w:rsidRPr="00E72789" w14:paraId="27BE45E4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F265049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E2D5B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2D951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Informacijos ir ryšių technologijų (IRT) įrangos mažmeninė prekyba specializuotose parduotuvėse</w:t>
            </w:r>
          </w:p>
        </w:tc>
      </w:tr>
      <w:tr w:rsidR="00E72789" w:rsidRPr="00E72789" w14:paraId="192A91A8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98BF2D3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EF6EEF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47.52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7F77F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Metalo dirbinių, dažų ir stiklo mažmeninė prekyba specializuotose parduotuvėse</w:t>
            </w:r>
          </w:p>
        </w:tc>
      </w:tr>
      <w:tr w:rsidR="00E72789" w:rsidRPr="00E72789" w14:paraId="7E24A03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12299B9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7010D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47.54.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1420E2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Elektrinių buitinių aparatų ir prietaisų mažmeninė prekyba specializuotose parduotuvėse</w:t>
            </w:r>
          </w:p>
        </w:tc>
      </w:tr>
      <w:tr w:rsidR="00E72789" w:rsidRPr="00E72789" w14:paraId="25F8D552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E2244FA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3BD084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F292D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ir poilsio prekių mažmeninė prekyba specializuotose parduotuvėse</w:t>
            </w:r>
          </w:p>
        </w:tc>
      </w:tr>
      <w:tr w:rsidR="00E72789" w:rsidRPr="00E72789" w14:paraId="28C2D42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61C64A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4D7D63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CFECF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Vaistinių, ruošiančių ir parduodančių vaistus, veikla</w:t>
            </w:r>
          </w:p>
        </w:tc>
      </w:tr>
      <w:tr w:rsidR="00E72789" w:rsidRPr="00E72789" w14:paraId="1D8F4F7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52229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05610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47.74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674A0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Medicinos ir ortopedinių prekių mažmeninė prekyba specializuotose parduotuvėse</w:t>
            </w:r>
          </w:p>
        </w:tc>
      </w:tr>
      <w:tr w:rsidR="00E72789" w:rsidRPr="00E72789" w14:paraId="3F887F26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E7BA0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D7A04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47.78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42D0E4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naujų prekių mažmeninė prekyba specializuotose parduotuvėse</w:t>
            </w:r>
          </w:p>
        </w:tc>
      </w:tr>
      <w:tr w:rsidR="00E72789" w:rsidRPr="00E72789" w14:paraId="44EE8C3B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829CBC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3C08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47.79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BDA1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Naudotų daiktų mažmeninė prekyba parduotuvėse</w:t>
            </w:r>
          </w:p>
        </w:tc>
      </w:tr>
      <w:tr w:rsidR="00E72789" w:rsidRPr="00E72789" w14:paraId="06D13E3B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869F1C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D92A95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47.8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7698D0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Mažmeninė prekyba kioskuose ir prekyvietėse</w:t>
            </w:r>
          </w:p>
        </w:tc>
      </w:tr>
      <w:tr w:rsidR="00E72789" w:rsidRPr="00E72789" w14:paraId="322521D9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44D08AB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525A8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H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6858D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Transportas ir saugojimas</w:t>
            </w:r>
          </w:p>
        </w:tc>
      </w:tr>
      <w:tr w:rsidR="00E72789" w:rsidRPr="00E72789" w14:paraId="213E29FB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590515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8CF90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396E0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Viešbučių ir panašių laikinų buveinių veikla</w:t>
            </w:r>
          </w:p>
        </w:tc>
      </w:tr>
      <w:tr w:rsidR="00E72789" w:rsidRPr="00E72789" w14:paraId="569E8F2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8DD413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1B122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9426BB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Poilsiautojų ir kita trumpalaikio apgyvendinimo veikla, išskyrus kaimo turizmo ir nakvynės bei pusryčių paslaugų teikimas</w:t>
            </w:r>
          </w:p>
        </w:tc>
      </w:tr>
      <w:tr w:rsidR="00E72789" w:rsidRPr="00E72789" w14:paraId="4492C16D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BE5AB80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F0FE0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55.9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4F2D8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apgyvendinimo veikla, išskyrus nakvynės ir pusryčių paslaugų teikimas</w:t>
            </w:r>
          </w:p>
        </w:tc>
      </w:tr>
      <w:tr w:rsidR="00E72789" w:rsidRPr="00E72789" w14:paraId="41DFFAB6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D135893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39E16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89431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Gėrimų pardavimo vartoti vietoje veikla</w:t>
            </w:r>
          </w:p>
        </w:tc>
      </w:tr>
      <w:tr w:rsidR="00E72789" w:rsidRPr="00E72789" w14:paraId="4FA84781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8A1EFC8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78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78B96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6E6869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Informacija ir ryšiai</w:t>
            </w:r>
          </w:p>
        </w:tc>
      </w:tr>
      <w:tr w:rsidR="00E72789" w:rsidRPr="00E72789" w14:paraId="7F9D0ABB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5CC050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EE94C8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29F4B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Finansinė ir draudimo veikla</w:t>
            </w:r>
          </w:p>
        </w:tc>
      </w:tr>
      <w:tr w:rsidR="00E72789" w:rsidRPr="00E72789" w14:paraId="16860858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6B19F5F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3BC7AB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67C1E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 operacijos</w:t>
            </w:r>
          </w:p>
        </w:tc>
      </w:tr>
      <w:tr w:rsidR="00E72789" w:rsidRPr="00E72789" w14:paraId="4DE53D95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EFADA8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9D6C1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70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489767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Pagrindinių buveinių veikla; konsultacinė valdymo veikla</w:t>
            </w:r>
          </w:p>
        </w:tc>
      </w:tr>
      <w:tr w:rsidR="00E72789" w:rsidRPr="00E72789" w14:paraId="06E62182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E785E0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BB6D9D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71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368CF5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Architektūros ir inžinerijos veikla; techninis tikrinimas ir analizė</w:t>
            </w:r>
          </w:p>
        </w:tc>
      </w:tr>
      <w:tr w:rsidR="00E72789" w:rsidRPr="00E72789" w14:paraId="50675685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5A02BDA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CBF29CE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394F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Moksliniai tyrimai ir taikomoji veikla</w:t>
            </w:r>
          </w:p>
        </w:tc>
      </w:tr>
      <w:tr w:rsidR="00E72789" w:rsidRPr="00E72789" w14:paraId="41AFA918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6F176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E1207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73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A70D2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Reklama ir rinkos tyrimas</w:t>
            </w:r>
          </w:p>
        </w:tc>
      </w:tr>
      <w:tr w:rsidR="00E72789" w:rsidRPr="00E72789" w14:paraId="4BA83A5F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F6CC19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008E6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56415E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profesinė, mokslinė ir techninė veikla</w:t>
            </w:r>
          </w:p>
        </w:tc>
      </w:tr>
      <w:tr w:rsidR="00E72789" w:rsidRPr="00E72789" w14:paraId="3ED6A3E7" w14:textId="77777777" w:rsidTr="00462904">
        <w:trPr>
          <w:trHeight w:val="328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FD41BFE" w14:textId="77777777" w:rsidR="00E72789" w:rsidRPr="00E72789" w:rsidRDefault="00462904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428BB4" w14:textId="77777777" w:rsidR="00E72789" w:rsidRPr="00E72789" w:rsidRDefault="00E72789" w:rsidP="00E7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75.00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F66D94" w14:textId="77777777" w:rsidR="00E72789" w:rsidRPr="00E72789" w:rsidRDefault="00E72789" w:rsidP="00E72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naminių gyvūnėlių sveikatos priežiūros ir tikrinimo veikla</w:t>
            </w:r>
          </w:p>
        </w:tc>
      </w:tr>
      <w:tr w:rsidR="00E72789" w:rsidRPr="00E72789" w14:paraId="54B0CE7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B5AA64A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AA48C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B63F8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Administracinė ir aptarnavimo veikla, išskyrus 82.92 klasę „Fasavimo ir pakavimo veikla“</w:t>
            </w:r>
          </w:p>
        </w:tc>
      </w:tr>
      <w:tr w:rsidR="00E72789" w:rsidRPr="00E72789" w14:paraId="58AF5D36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EDF876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D618E0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9351A1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Viešasis valdymas ir gynyba; privalomasis socialinis draudimas</w:t>
            </w:r>
          </w:p>
        </w:tc>
      </w:tr>
      <w:tr w:rsidR="00E72789" w:rsidRPr="00E72789" w14:paraId="0FC8E377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A97C4A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5FDA9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85.2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75194D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Pradinis ugdymas</w:t>
            </w:r>
          </w:p>
        </w:tc>
      </w:tr>
      <w:tr w:rsidR="00E72789" w:rsidRPr="00E72789" w14:paraId="72C0718B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8CB0567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B0A9A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85.3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F262A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Vidurinis ugdymas</w:t>
            </w:r>
          </w:p>
        </w:tc>
      </w:tr>
      <w:tr w:rsidR="00E72789" w:rsidRPr="00E72789" w14:paraId="65EDC27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D0D482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757888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85.4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69DFC88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Aukštasis mokslas</w:t>
            </w:r>
          </w:p>
        </w:tc>
      </w:tr>
      <w:tr w:rsidR="00E72789" w:rsidRPr="00E72789" w14:paraId="49CB5A6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4995D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060756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85.51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544AE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kortų žaidimų mokymas</w:t>
            </w:r>
          </w:p>
        </w:tc>
      </w:tr>
      <w:tr w:rsidR="00E72789" w:rsidRPr="00E72789" w14:paraId="3FC60AE4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9575E36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C5F3B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85.53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2392DE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Vairavimo mokyklų veikla</w:t>
            </w:r>
          </w:p>
        </w:tc>
      </w:tr>
      <w:tr w:rsidR="00E72789" w:rsidRPr="00E72789" w14:paraId="375958FF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B9CA82B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EC3D35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85.59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F4EDF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Kitas, niekur kitur nepriskirtas, švietimas</w:t>
            </w:r>
          </w:p>
        </w:tc>
      </w:tr>
      <w:tr w:rsidR="00E72789" w:rsidRPr="00E72789" w14:paraId="5AF7E0A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9B800AE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FF0F7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85.6 grupė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E00422F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Švietimui būdingų paslaugų veikla</w:t>
            </w:r>
          </w:p>
        </w:tc>
      </w:tr>
      <w:tr w:rsidR="00E72789" w:rsidRPr="00E72789" w14:paraId="7A14CB38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271A5B4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EED81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86 skyrius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E49AD6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Žmonių sveikatos priežiūros veikla</w:t>
            </w:r>
          </w:p>
        </w:tc>
      </w:tr>
      <w:tr w:rsidR="00E72789" w:rsidRPr="00E72789" w14:paraId="3BFC74D4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AC52E7D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9530B9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B7B15B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slaugos įstaigų veikla, išskyrus senelių globos slaugos namų veiklą</w:t>
            </w:r>
          </w:p>
        </w:tc>
      </w:tr>
      <w:tr w:rsidR="00E72789" w:rsidRPr="00E72789" w14:paraId="1165FB06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F1ACC2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168D32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87.30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338444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Stacionarinė pagyvenusių ir neįgaliųjų asmenų globos veikla, išskyrus senyvo amžiaus žmonių savarankiško gyvenimo namų veiklą</w:t>
            </w:r>
          </w:p>
        </w:tc>
      </w:tr>
      <w:tr w:rsidR="00E72789" w:rsidRPr="00E72789" w14:paraId="455B80D6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05BD240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99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9D962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87.90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9612CA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 stacionarinė globos veikla</w:t>
            </w:r>
          </w:p>
        </w:tc>
      </w:tr>
      <w:tr w:rsidR="00E72789" w:rsidRPr="00E72789" w14:paraId="4839F158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26A6715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100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018C90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88.10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7A346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 visos klasės neremiama neįgalių asmenų profesinė reabilitacija ir jų rengimas tam tikrai veiklai, kai švietimas yra ribotas</w:t>
            </w:r>
          </w:p>
        </w:tc>
      </w:tr>
      <w:tr w:rsidR="00E72789" w:rsidRPr="00E72789" w14:paraId="3BC99D63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1EC9C33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101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31570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88.91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E45CD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dienos priežiūros veikla</w:t>
            </w:r>
          </w:p>
        </w:tc>
      </w:tr>
      <w:tr w:rsidR="00E72789" w:rsidRPr="00E72789" w14:paraId="37982A77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0A7A22D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102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056F90" w14:textId="77777777" w:rsidR="00E72789" w:rsidRPr="00E72789" w:rsidRDefault="00E72789" w:rsidP="00E727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88.99 klasė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D95D1A3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Kita, niekur kitur nepriskirta, nesusijusi su apgyvendinimu socialinio darbo veikla</w:t>
            </w:r>
          </w:p>
        </w:tc>
      </w:tr>
      <w:tr w:rsidR="00E72789" w:rsidRPr="00E72789" w14:paraId="48DCC0E5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A1DF4F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103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00CF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E3315EB" w14:textId="591D99D3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Meninė, pramoginė ir poilsio organizavimo veikla</w:t>
            </w:r>
            <w:r w:rsidR="00033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033BBF" w:rsidRPr="00826B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išskyrus</w:t>
            </w:r>
            <w:r w:rsidR="00033BBF" w:rsidRPr="00826B2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26B26" w:rsidRPr="00826B26">
              <w:rPr>
                <w:rFonts w:ascii="Times New Roman" w:hAnsi="Times New Roman" w:cs="Times New Roman"/>
                <w:sz w:val="24"/>
                <w:szCs w:val="24"/>
              </w:rPr>
              <w:t>93.21 Atrakcionų ir teminių parkų veikla</w:t>
            </w:r>
            <w:r w:rsidR="00826B26" w:rsidRPr="00826B26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033BBF" w:rsidRPr="00826B26">
              <w:rPr>
                <w:rFonts w:ascii="Times New Roman" w:hAnsi="Times New Roman" w:cs="Times New Roman"/>
                <w:sz w:val="24"/>
                <w:szCs w:val="24"/>
              </w:rPr>
              <w:t>93.29 Kita pramogų ir poilsio organizavimo veikla</w:t>
            </w:r>
            <w:r w:rsidR="00826B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2789" w:rsidRPr="00E72789" w14:paraId="6D1A6B1B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7E0F9F1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104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E169D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A64E66" w14:textId="67E95255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Kita aptarnavimo veikla, </w:t>
            </w:r>
            <w:r w:rsidRPr="00964F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išskyrus 96.02 klasę „Kirpyklų ir kitų grožio salonų veikla“</w:t>
            </w:r>
            <w:r w:rsidR="00CE2CF4" w:rsidRPr="00964F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64F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CE2CF4" w:rsidRPr="00964FD8">
              <w:rPr>
                <w:rFonts w:ascii="Times New Roman" w:hAnsi="Times New Roman" w:cs="Times New Roman"/>
                <w:sz w:val="24"/>
                <w:szCs w:val="24"/>
              </w:rPr>
              <w:t xml:space="preserve">96.01 Tekstilės ir kailių gaminių skalbimas ir (sausasis) valymas </w:t>
            </w:r>
          </w:p>
        </w:tc>
      </w:tr>
      <w:tr w:rsidR="00E72789" w:rsidRPr="00E72789" w14:paraId="79A72CB0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8BD2A9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1D6DF1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80F9A82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Namų ūkių, samdančių darbininkus, veikla, susijusi su savoms reikmėms tenkinti skirtų nediferencijuojamų gaminių gamyba ir paslaugų teikimu</w:t>
            </w:r>
          </w:p>
        </w:tc>
      </w:tr>
      <w:tr w:rsidR="00E72789" w:rsidRPr="00E72789" w14:paraId="0181DC7A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D6A565F" w14:textId="77777777" w:rsidR="00E72789" w:rsidRPr="00E72789" w:rsidRDefault="00462904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3804CDC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 sekcija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115F4D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Ekstrateritorinių organizacijų ir įstaigų veikla</w:t>
            </w:r>
          </w:p>
        </w:tc>
      </w:tr>
      <w:tr w:rsidR="00E72789" w:rsidRPr="00E72789" w14:paraId="5048E18B" w14:textId="77777777" w:rsidTr="00462904">
        <w:trPr>
          <w:trHeight w:val="60"/>
          <w:tblHeader/>
        </w:trPr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DF3DD14" w14:textId="77777777" w:rsidR="00E72789" w:rsidRPr="00E72789" w:rsidRDefault="00345F31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107</w:t>
            </w:r>
            <w:r w:rsidR="00E72789"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54147" w14:textId="77777777" w:rsidR="00E72789" w:rsidRPr="00E72789" w:rsidRDefault="00E72789" w:rsidP="00E72789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0560D4C" w14:textId="77777777" w:rsidR="00E72789" w:rsidRPr="00E72789" w:rsidRDefault="00E72789" w:rsidP="00E72789">
            <w:pPr>
              <w:spacing w:after="0" w:line="6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72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Kitų, šiame sąraše nenurodytų, produktų, patenkančių į Sutarties dėl Europos Sąjungos veikimo I priedą ir remiamų pagal Programos I krypties priemones, gamyba</w:t>
            </w:r>
          </w:p>
        </w:tc>
      </w:tr>
    </w:tbl>
    <w:p w14:paraId="17016F89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2D208CAC" w14:textId="77777777" w:rsidR="00E72789" w:rsidRPr="00E72789" w:rsidRDefault="00E72789" w:rsidP="00E72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E7278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54C17B46" w14:textId="77777777" w:rsidR="00C070F1" w:rsidRPr="00264C33" w:rsidRDefault="00C070F1">
      <w:pPr>
        <w:rPr>
          <w:rFonts w:ascii="Times New Roman" w:hAnsi="Times New Roman" w:cs="Times New Roman"/>
          <w:sz w:val="24"/>
          <w:szCs w:val="24"/>
        </w:rPr>
      </w:pPr>
    </w:p>
    <w:sectPr w:rsidR="00C070F1" w:rsidRPr="00264C3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789"/>
    <w:rsid w:val="00033BBF"/>
    <w:rsid w:val="00264C33"/>
    <w:rsid w:val="00345F31"/>
    <w:rsid w:val="003741E7"/>
    <w:rsid w:val="004549E9"/>
    <w:rsid w:val="00462904"/>
    <w:rsid w:val="004E2AD6"/>
    <w:rsid w:val="0051560D"/>
    <w:rsid w:val="00694F30"/>
    <w:rsid w:val="006B7EA0"/>
    <w:rsid w:val="006F1CBA"/>
    <w:rsid w:val="007D3238"/>
    <w:rsid w:val="00826B26"/>
    <w:rsid w:val="00964FD8"/>
    <w:rsid w:val="00AD6235"/>
    <w:rsid w:val="00C070F1"/>
    <w:rsid w:val="00CE2CF4"/>
    <w:rsid w:val="00E179B1"/>
    <w:rsid w:val="00E72789"/>
    <w:rsid w:val="00F8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228D"/>
  <w15:docId w15:val="{E29DDE79-DE62-448B-A6C2-9E6E5DA5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n">
    <w:name w:val="tin"/>
    <w:basedOn w:val="prastasis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prastasis"/>
    <w:rsid w:val="00E72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4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4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6389</Words>
  <Characters>3642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user</cp:lastModifiedBy>
  <cp:revision>6</cp:revision>
  <dcterms:created xsi:type="dcterms:W3CDTF">2020-09-14T11:07:00Z</dcterms:created>
  <dcterms:modified xsi:type="dcterms:W3CDTF">2020-09-15T09:37:00Z</dcterms:modified>
</cp:coreProperties>
</file>